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2FD4" w14:textId="77777777" w:rsidR="00AA3E6A" w:rsidRPr="005B39D6" w:rsidRDefault="00AA3E6A" w:rsidP="00726523">
      <w:pPr>
        <w:jc w:val="center"/>
        <w:rPr>
          <w:rFonts w:asciiTheme="minorHAnsi" w:hAnsiTheme="minorHAnsi" w:cstheme="minorHAnsi"/>
          <w:b/>
          <w:sz w:val="10"/>
          <w:szCs w:val="10"/>
          <w:lang w:val="en-GB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6A3532" w:rsidRPr="008F3A6F" w14:paraId="740EBD42" w14:textId="77777777" w:rsidTr="008F3A6F">
        <w:tc>
          <w:tcPr>
            <w:tcW w:w="10456" w:type="dxa"/>
          </w:tcPr>
          <w:p w14:paraId="00F2A891" w14:textId="77777777" w:rsidR="005B39D6" w:rsidRPr="008F3A6F" w:rsidRDefault="005B39D6" w:rsidP="00726523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</w:pPr>
          </w:p>
          <w:p w14:paraId="78398044" w14:textId="7D6D0292" w:rsidR="006A3532" w:rsidRPr="008F3A6F" w:rsidRDefault="006A3532" w:rsidP="006A3532">
            <w:pPr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</w:pPr>
            <w:r w:rsidRPr="008F3A6F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>Who is eligible?</w:t>
            </w:r>
            <w:r w:rsidR="00977FE8" w:rsidRPr="008F3A6F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 xml:space="preserve"> </w:t>
            </w:r>
            <w:r w:rsidR="00044FC7" w:rsidRPr="00044FC7">
              <w:rPr>
                <w:rFonts w:asciiTheme="majorHAnsi" w:hAnsiTheme="majorHAnsi" w:cstheme="majorHAnsi"/>
                <w:bCs/>
                <w:sz w:val="22"/>
                <w:szCs w:val="22"/>
                <w:lang w:val="en-GB" w:eastAsia="en-GB"/>
              </w:rPr>
              <w:t>Enrolled u</w:t>
            </w:r>
            <w:r w:rsidR="009E02AF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ndergraduates in the second </w:t>
            </w:r>
            <w:r w:rsidR="00D60634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or</w:t>
            </w:r>
            <w:r w:rsidR="00D65463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 third year </w:t>
            </w:r>
            <w:r w:rsidR="009E02AF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of their course. Please note that visiting students are not eligible.</w:t>
            </w:r>
          </w:p>
          <w:p w14:paraId="50FA9662" w14:textId="77777777" w:rsidR="005B39D6" w:rsidRPr="008F3A6F" w:rsidRDefault="005B39D6" w:rsidP="006A3532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</w:pPr>
          </w:p>
          <w:p w14:paraId="3867FF59" w14:textId="044ED9C3" w:rsidR="006A3532" w:rsidRPr="008F3A6F" w:rsidRDefault="006A3532" w:rsidP="006A3532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F3A6F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>How much is available?</w:t>
            </w:r>
            <w:r w:rsidR="00977FE8" w:rsidRPr="008F3A6F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 xml:space="preserve"> </w:t>
            </w:r>
            <w:r w:rsidR="00D60634" w:rsidRPr="008F3A6F">
              <w:rPr>
                <w:rFonts w:asciiTheme="majorHAnsi" w:hAnsiTheme="majorHAnsi" w:cstheme="majorHAnsi"/>
                <w:bCs/>
                <w:sz w:val="22"/>
                <w:szCs w:val="22"/>
                <w:lang w:val="en-GB" w:eastAsia="en-GB"/>
              </w:rPr>
              <w:t>Students</w:t>
            </w:r>
            <w:r w:rsidR="00D60634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 can claim </w:t>
            </w:r>
            <w:r w:rsidR="003C06A9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up to </w:t>
            </w:r>
            <w:r w:rsidR="00D60634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£50</w:t>
            </w:r>
            <w:r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.</w:t>
            </w:r>
            <w:r w:rsidR="00D60634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 </w:t>
            </w:r>
            <w:r w:rsidR="00A97FBF" w:rsidRPr="00A97FB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Please note that this is the total amount available over both years.</w:t>
            </w:r>
            <w:r w:rsidR="00A97FB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 </w:t>
            </w:r>
            <w:r w:rsidR="003C06A9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If your purchases total more than this amount, you will be reimbursed for the first £50. </w:t>
            </w:r>
            <w:r w:rsidR="00D60634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It is possible to make multiple applications of smaller amounts.</w:t>
            </w:r>
            <w:r w:rsidR="00F70D16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 </w:t>
            </w:r>
          </w:p>
          <w:p w14:paraId="08BBD9B2" w14:textId="77777777" w:rsidR="005B39D6" w:rsidRPr="008F3A6F" w:rsidRDefault="005B39D6" w:rsidP="00726523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</w:pPr>
          </w:p>
          <w:p w14:paraId="299B2568" w14:textId="2A3A890C" w:rsidR="006A3532" w:rsidRPr="008F3A6F" w:rsidRDefault="006A3532" w:rsidP="00977FE8">
            <w:pPr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</w:pPr>
            <w:r w:rsidRPr="008F3A6F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>What purchases can be reimbursed?</w:t>
            </w:r>
            <w:r w:rsidR="00977FE8" w:rsidRPr="008F3A6F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 xml:space="preserve"> </w:t>
            </w:r>
            <w:r w:rsidR="00C06A4F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B</w:t>
            </w:r>
            <w:r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ooks, journals, </w:t>
            </w:r>
            <w:proofErr w:type="gramStart"/>
            <w:r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software</w:t>
            </w:r>
            <w:proofErr w:type="gramEnd"/>
            <w:r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 or other similar items </w:t>
            </w:r>
            <w:r w:rsidR="00C06A4F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that are </w:t>
            </w:r>
            <w:r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relevant to your academic work. Purchases must be made through a bona fide bookseller, publisher or similar organisation</w:t>
            </w:r>
            <w:r w:rsidR="003A6507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. This can include </w:t>
            </w:r>
            <w:r w:rsidR="008852A9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online retailers</w:t>
            </w:r>
            <w:r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.</w:t>
            </w:r>
            <w:r w:rsidR="00C06A4F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 Students can only claim for purchases made between 1</w:t>
            </w:r>
            <w:r w:rsidR="00C06A4F" w:rsidRPr="008F3A6F">
              <w:rPr>
                <w:rFonts w:asciiTheme="majorHAnsi" w:hAnsiTheme="majorHAnsi" w:cstheme="majorHAnsi"/>
                <w:sz w:val="22"/>
                <w:szCs w:val="22"/>
                <w:vertAlign w:val="superscript"/>
                <w:lang w:val="en-GB" w:eastAsia="en-GB"/>
              </w:rPr>
              <w:t>st</w:t>
            </w:r>
            <w:r w:rsidR="00C06A4F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 October and 30</w:t>
            </w:r>
            <w:r w:rsidR="00C06A4F" w:rsidRPr="008F3A6F">
              <w:rPr>
                <w:rFonts w:asciiTheme="majorHAnsi" w:hAnsiTheme="majorHAnsi" w:cstheme="majorHAnsi"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C06A4F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 September in the current academic year.</w:t>
            </w:r>
            <w:r w:rsidR="0031190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 Students</w:t>
            </w:r>
            <w:r w:rsidR="0031190F" w:rsidRPr="0031190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 should ensure that they also apply to other funding sources such as department or faculty grants.</w:t>
            </w:r>
          </w:p>
          <w:p w14:paraId="3FF6D2E9" w14:textId="77777777" w:rsidR="005B39D6" w:rsidRPr="008F3A6F" w:rsidRDefault="005B39D6" w:rsidP="00726523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</w:pPr>
          </w:p>
          <w:p w14:paraId="7B05FD19" w14:textId="19A18EC5" w:rsidR="006A3532" w:rsidRPr="008F3A6F" w:rsidRDefault="006A3532" w:rsidP="006A3532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F3A6F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>What is the application process?</w:t>
            </w:r>
            <w:r w:rsidR="00977FE8" w:rsidRPr="008F3A6F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 xml:space="preserve"> </w:t>
            </w:r>
            <w:r w:rsidR="00C06A4F"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Please complete this form and </w:t>
            </w:r>
            <w:r w:rsidR="00B36367"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email </w:t>
            </w:r>
            <w:r w:rsidR="005F56C3"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it </w:t>
            </w:r>
            <w:r w:rsidR="00B36367"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to the Scholarships and Funding Officer (</w:t>
            </w:r>
            <w:hyperlink r:id="rId6" w:history="1">
              <w:r w:rsidR="00B36367" w:rsidRPr="008F3A6F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t>scholarships.funding.officer@some.ox.ac.uk</w:t>
              </w:r>
            </w:hyperlink>
            <w:r w:rsidR="00B36367"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) </w:t>
            </w:r>
            <w:r w:rsidR="002D33C1"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with evidence of your purchases.</w:t>
            </w:r>
            <w:r w:rsidR="00C06A4F"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The deadline for claims is 30</w:t>
            </w:r>
            <w:r w:rsidR="00C06A4F" w:rsidRPr="008F3A6F">
              <w:rPr>
                <w:rFonts w:asciiTheme="majorHAnsi" w:hAnsiTheme="majorHAnsi" w:cstheme="majorHAnsi"/>
                <w:sz w:val="22"/>
                <w:szCs w:val="22"/>
                <w:vertAlign w:val="superscript"/>
                <w:lang w:val="en-GB"/>
              </w:rPr>
              <w:t>th</w:t>
            </w:r>
            <w:r w:rsidR="00C06A4F"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September</w:t>
            </w:r>
            <w:r w:rsidR="008F3A6F"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.</w:t>
            </w:r>
          </w:p>
          <w:p w14:paraId="2FCB9AB9" w14:textId="77777777" w:rsidR="005B39D6" w:rsidRPr="008F3A6F" w:rsidRDefault="005B39D6" w:rsidP="00726523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</w:pPr>
          </w:p>
          <w:p w14:paraId="30FB81C0" w14:textId="3ABE17AF" w:rsidR="00C06A4F" w:rsidRPr="008F3A6F" w:rsidRDefault="006A3532" w:rsidP="00726523">
            <w:pPr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</w:pPr>
            <w:r w:rsidRPr="008F3A6F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>What is the payment process?</w:t>
            </w:r>
            <w:r w:rsidR="00977FE8" w:rsidRPr="008F3A6F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 xml:space="preserve"> </w:t>
            </w:r>
            <w:r w:rsidR="00EF6343" w:rsidRPr="00EF6343">
              <w:rPr>
                <w:rFonts w:asciiTheme="majorHAnsi" w:hAnsiTheme="majorHAnsi" w:cstheme="majorHAnsi"/>
                <w:bCs/>
                <w:sz w:val="22"/>
                <w:szCs w:val="22"/>
                <w:lang w:val="en-GB" w:eastAsia="en-GB"/>
              </w:rPr>
              <w:t>The grant will be placed on your battels account. It will offset any existing battels account debits before the balance is paid into your bank account.</w:t>
            </w:r>
          </w:p>
          <w:p w14:paraId="3BAD74B9" w14:textId="77777777" w:rsidR="005B39D6" w:rsidRPr="008F3A6F" w:rsidRDefault="005B39D6" w:rsidP="006A3532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</w:pPr>
          </w:p>
          <w:p w14:paraId="0863AC1C" w14:textId="77777777" w:rsidR="006A3532" w:rsidRPr="008F3A6F" w:rsidRDefault="006A3532" w:rsidP="00102913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F3A6F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>Any queries?</w:t>
            </w:r>
            <w:r w:rsidR="00977FE8" w:rsidRPr="008F3A6F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 xml:space="preserve"> </w:t>
            </w:r>
            <w:r w:rsidR="000C1155" w:rsidRPr="008F3A6F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For general queries, p</w:t>
            </w:r>
            <w:r w:rsidR="00C06A4F"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lease email </w:t>
            </w:r>
            <w:hyperlink r:id="rId7" w:history="1">
              <w:r w:rsidR="002C1743" w:rsidRPr="008F3A6F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t>scholarships.funding.officer@some.ox.ac.uk</w:t>
              </w:r>
            </w:hyperlink>
            <w:hyperlink r:id="rId8" w:history="1"/>
            <w:r w:rsidR="00C06A4F"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.</w:t>
            </w:r>
            <w:r w:rsidR="000C1155"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For queries about payments, please email </w:t>
            </w:r>
            <w:hyperlink r:id="rId9" w:history="1">
              <w:r w:rsidR="000C1155" w:rsidRPr="008F3A6F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t>treasury@some.ox.ac.uk</w:t>
              </w:r>
            </w:hyperlink>
            <w:r w:rsidR="000C1155"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. </w:t>
            </w:r>
          </w:p>
          <w:p w14:paraId="72CE6BE9" w14:textId="77777777" w:rsidR="005B39D6" w:rsidRPr="008F3A6F" w:rsidRDefault="005B39D6" w:rsidP="00102913">
            <w:pPr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</w:pPr>
          </w:p>
        </w:tc>
      </w:tr>
    </w:tbl>
    <w:p w14:paraId="747F714D" w14:textId="77777777" w:rsidR="00862F91" w:rsidRPr="008F3A6F" w:rsidRDefault="00862F91" w:rsidP="00862F91">
      <w:pPr>
        <w:rPr>
          <w:rFonts w:asciiTheme="majorHAnsi" w:hAnsiTheme="majorHAnsi" w:cstheme="majorHAnsi"/>
          <w:sz w:val="10"/>
          <w:szCs w:val="10"/>
          <w:lang w:val="en-GB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14"/>
        <w:gridCol w:w="7842"/>
      </w:tblGrid>
      <w:tr w:rsidR="00862F91" w:rsidRPr="008F3A6F" w14:paraId="6B45ABD4" w14:textId="77777777" w:rsidTr="00A97FBF">
        <w:trPr>
          <w:trHeight w:hRule="exact" w:val="425"/>
        </w:trPr>
        <w:tc>
          <w:tcPr>
            <w:tcW w:w="2614" w:type="dxa"/>
            <w:vAlign w:val="center"/>
            <w:hideMark/>
          </w:tcPr>
          <w:p w14:paraId="582A9F91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7842" w:type="dxa"/>
            <w:vAlign w:val="center"/>
          </w:tcPr>
          <w:p w14:paraId="76385C9B" w14:textId="77777777" w:rsidR="00862F91" w:rsidRPr="008F3A6F" w:rsidRDefault="00862F91" w:rsidP="00E1164A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862F91" w:rsidRPr="008F3A6F" w14:paraId="0152C649" w14:textId="77777777" w:rsidTr="00A97FBF">
        <w:trPr>
          <w:trHeight w:hRule="exact" w:val="425"/>
        </w:trPr>
        <w:tc>
          <w:tcPr>
            <w:tcW w:w="2614" w:type="dxa"/>
            <w:vAlign w:val="center"/>
            <w:hideMark/>
          </w:tcPr>
          <w:p w14:paraId="6ADDD83A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Forename</w:t>
            </w:r>
          </w:p>
        </w:tc>
        <w:tc>
          <w:tcPr>
            <w:tcW w:w="7842" w:type="dxa"/>
            <w:vAlign w:val="center"/>
          </w:tcPr>
          <w:p w14:paraId="5BBD1EC8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862F91" w:rsidRPr="008F3A6F" w14:paraId="6074BEDA" w14:textId="77777777" w:rsidTr="00A97FBF">
        <w:trPr>
          <w:trHeight w:hRule="exact" w:val="425"/>
        </w:trPr>
        <w:tc>
          <w:tcPr>
            <w:tcW w:w="2614" w:type="dxa"/>
            <w:vAlign w:val="center"/>
            <w:hideMark/>
          </w:tcPr>
          <w:p w14:paraId="5F8D9A03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7842" w:type="dxa"/>
            <w:vAlign w:val="center"/>
          </w:tcPr>
          <w:p w14:paraId="565A4779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862F91" w:rsidRPr="008F3A6F" w14:paraId="004F482C" w14:textId="77777777" w:rsidTr="00A97FBF">
        <w:trPr>
          <w:trHeight w:hRule="exact" w:val="425"/>
        </w:trPr>
        <w:tc>
          <w:tcPr>
            <w:tcW w:w="2614" w:type="dxa"/>
            <w:vAlign w:val="center"/>
          </w:tcPr>
          <w:p w14:paraId="79CA9F7D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7842" w:type="dxa"/>
            <w:vAlign w:val="center"/>
          </w:tcPr>
          <w:p w14:paraId="6D5566A2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7C906213" w14:textId="77777777" w:rsidR="00862F91" w:rsidRPr="008F3A6F" w:rsidRDefault="00862F91" w:rsidP="00862F91">
      <w:pPr>
        <w:rPr>
          <w:rFonts w:asciiTheme="majorHAnsi" w:hAnsiTheme="majorHAnsi" w:cstheme="majorHAnsi"/>
          <w:sz w:val="10"/>
          <w:szCs w:val="1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228"/>
        <w:gridCol w:w="2614"/>
      </w:tblGrid>
      <w:tr w:rsidR="00862F91" w:rsidRPr="008F3A6F" w14:paraId="5D83496F" w14:textId="77777777" w:rsidTr="008F3A6F"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A0F658B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Date purchased</w:t>
            </w: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B76A46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Description of purchase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74E508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8F3A6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Cost</w:t>
            </w:r>
          </w:p>
        </w:tc>
      </w:tr>
      <w:tr w:rsidR="00B36367" w:rsidRPr="008F3A6F" w14:paraId="4FB4CE32" w14:textId="77777777" w:rsidTr="00A97FBF">
        <w:trPr>
          <w:trHeight w:hRule="exact" w:val="425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A505E3" w14:textId="77777777" w:rsidR="00B36367" w:rsidRPr="008F3A6F" w:rsidRDefault="00B36367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DF91C9" w14:textId="77777777" w:rsidR="00B36367" w:rsidRPr="008F3A6F" w:rsidRDefault="00B36367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E887F7" w14:textId="77777777" w:rsidR="00B36367" w:rsidRPr="008F3A6F" w:rsidRDefault="00B36367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B36367" w:rsidRPr="008F3A6F" w14:paraId="6AB0CA01" w14:textId="77777777" w:rsidTr="00A97FBF">
        <w:trPr>
          <w:trHeight w:hRule="exact" w:val="425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57283B" w14:textId="77777777" w:rsidR="00B36367" w:rsidRPr="008F3A6F" w:rsidRDefault="00B36367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AF57FE" w14:textId="77777777" w:rsidR="00B36367" w:rsidRPr="008F3A6F" w:rsidRDefault="00B36367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CF8F14" w14:textId="77777777" w:rsidR="00B36367" w:rsidRPr="008F3A6F" w:rsidRDefault="00B36367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862F91" w:rsidRPr="008F3A6F" w14:paraId="3C123F69" w14:textId="77777777" w:rsidTr="00A97FBF">
        <w:trPr>
          <w:trHeight w:hRule="exact" w:val="425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427D1B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C62822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FE8A74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862F91" w:rsidRPr="008F3A6F" w14:paraId="43ABC711" w14:textId="77777777" w:rsidTr="00A97FBF">
        <w:trPr>
          <w:trHeight w:hRule="exact" w:val="425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76C9F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AEE28E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3656C6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862F91" w:rsidRPr="008F3A6F" w14:paraId="721869C3" w14:textId="77777777" w:rsidTr="00A97FBF">
        <w:trPr>
          <w:trHeight w:hRule="exact" w:val="425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00A88D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4EE6BE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F6BF60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862F91" w:rsidRPr="008F3A6F" w14:paraId="316B00C0" w14:textId="77777777" w:rsidTr="00A97FBF">
        <w:trPr>
          <w:trHeight w:hRule="exact" w:val="425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9E5E45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93545C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18185A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5B39D6" w:rsidRPr="008F3A6F" w14:paraId="359C5F99" w14:textId="77777777" w:rsidTr="00A97FBF">
        <w:trPr>
          <w:trHeight w:hRule="exact" w:val="425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08873C" w14:textId="77777777" w:rsidR="005B39D6" w:rsidRPr="008F3A6F" w:rsidRDefault="005B39D6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38FF8E" w14:textId="77777777" w:rsidR="005B39D6" w:rsidRPr="008F3A6F" w:rsidRDefault="005B39D6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B0E70A" w14:textId="77777777" w:rsidR="005B39D6" w:rsidRPr="008F3A6F" w:rsidRDefault="005B39D6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862F91" w:rsidRPr="008F3A6F" w14:paraId="4AD1C043" w14:textId="77777777" w:rsidTr="00A97FBF">
        <w:trPr>
          <w:trHeight w:hRule="exact" w:val="425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0C38E3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EF412B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A3ED42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862F91" w:rsidRPr="008F3A6F" w14:paraId="35A268A7" w14:textId="77777777" w:rsidTr="00A97FBF">
        <w:trPr>
          <w:trHeight w:hRule="exact" w:val="425"/>
        </w:trPr>
        <w:tc>
          <w:tcPr>
            <w:tcW w:w="78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BC9A886" w14:textId="77777777" w:rsidR="00862F91" w:rsidRPr="008F3A6F" w:rsidRDefault="00862F91" w:rsidP="00B017B5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8F3A6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TOTAL COST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5302E2" w14:textId="77777777" w:rsidR="00862F91" w:rsidRPr="008F3A6F" w:rsidRDefault="00862F91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32958C43" w14:textId="77777777" w:rsidR="00726523" w:rsidRPr="008F3A6F" w:rsidRDefault="00726523" w:rsidP="00B36367">
      <w:pPr>
        <w:rPr>
          <w:rFonts w:asciiTheme="majorHAnsi" w:hAnsiTheme="majorHAnsi" w:cstheme="majorHAnsi"/>
          <w:sz w:val="22"/>
          <w:szCs w:val="22"/>
          <w:lang w:val="en-GB"/>
        </w:rPr>
      </w:pPr>
    </w:p>
    <w:sectPr w:rsidR="00726523" w:rsidRPr="008F3A6F" w:rsidSect="00AA3E6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5C03" w14:textId="77777777" w:rsidR="003772DF" w:rsidRDefault="003772DF" w:rsidP="00726523">
      <w:r>
        <w:separator/>
      </w:r>
    </w:p>
  </w:endnote>
  <w:endnote w:type="continuationSeparator" w:id="0">
    <w:p w14:paraId="54BDE025" w14:textId="77777777" w:rsidR="003772DF" w:rsidRDefault="003772DF" w:rsidP="0072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29E6" w14:textId="77777777" w:rsidR="003772DF" w:rsidRDefault="003772DF" w:rsidP="00726523">
      <w:r>
        <w:separator/>
      </w:r>
    </w:p>
  </w:footnote>
  <w:footnote w:type="continuationSeparator" w:id="0">
    <w:p w14:paraId="1C3AF5CD" w14:textId="77777777" w:rsidR="003772DF" w:rsidRDefault="003772DF" w:rsidP="0072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ACEB" w14:textId="77777777" w:rsidR="00FA36B8" w:rsidRPr="009E02AF" w:rsidRDefault="009E02AF" w:rsidP="00726523">
    <w:pPr>
      <w:pStyle w:val="Header"/>
      <w:jc w:val="center"/>
      <w:rPr>
        <w:rFonts w:ascii="Calibri" w:hAnsi="Calibri" w:cs="Calibri"/>
        <w:sz w:val="22"/>
        <w:szCs w:val="22"/>
        <w:lang w:val="en-GB"/>
      </w:rPr>
    </w:pPr>
    <w:r w:rsidRPr="004F259F">
      <w:rPr>
        <w:rFonts w:ascii="Arial" w:hAnsi="Arial" w:cs="Arial"/>
        <w:noProof/>
        <w:lang w:val="en-GB" w:eastAsia="en-GB"/>
      </w:rPr>
      <w:drawing>
        <wp:inline distT="0" distB="0" distL="0" distR="0" wp14:anchorId="63D6931A" wp14:editId="39D63AF7">
          <wp:extent cx="227440" cy="271784"/>
          <wp:effectExtent l="0" t="0" r="1270" b="0"/>
          <wp:docPr id="1" name="Picture 1" descr="somer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merv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68" cy="294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ABAEA" w14:textId="77777777" w:rsidR="00726523" w:rsidRPr="008F3A6F" w:rsidRDefault="009E02AF" w:rsidP="00726523">
    <w:pPr>
      <w:pStyle w:val="Header"/>
      <w:jc w:val="center"/>
      <w:rPr>
        <w:rFonts w:asciiTheme="majorHAnsi" w:hAnsiTheme="majorHAnsi" w:cstheme="majorHAnsi"/>
        <w:sz w:val="22"/>
        <w:szCs w:val="22"/>
      </w:rPr>
    </w:pPr>
    <w:r w:rsidRPr="008F3A6F">
      <w:rPr>
        <w:rFonts w:asciiTheme="majorHAnsi" w:hAnsiTheme="majorHAnsi" w:cstheme="majorHAnsi"/>
        <w:sz w:val="22"/>
        <w:szCs w:val="22"/>
        <w:lang w:val="en-GB"/>
      </w:rPr>
      <w:t>Grants for Course Materials (Undergraduate)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6A"/>
    <w:rsid w:val="00044FC7"/>
    <w:rsid w:val="000670D9"/>
    <w:rsid w:val="00074110"/>
    <w:rsid w:val="000967CE"/>
    <w:rsid w:val="000C1155"/>
    <w:rsid w:val="00102913"/>
    <w:rsid w:val="001249F4"/>
    <w:rsid w:val="001859A9"/>
    <w:rsid w:val="002C1743"/>
    <w:rsid w:val="002D33C1"/>
    <w:rsid w:val="0031190F"/>
    <w:rsid w:val="003772DF"/>
    <w:rsid w:val="003909EA"/>
    <w:rsid w:val="003A6507"/>
    <w:rsid w:val="003C06A9"/>
    <w:rsid w:val="003C3709"/>
    <w:rsid w:val="004C41F0"/>
    <w:rsid w:val="004D345F"/>
    <w:rsid w:val="004D7145"/>
    <w:rsid w:val="005B39D6"/>
    <w:rsid w:val="005B4844"/>
    <w:rsid w:val="005F56C3"/>
    <w:rsid w:val="00607B5B"/>
    <w:rsid w:val="00624916"/>
    <w:rsid w:val="00624F79"/>
    <w:rsid w:val="006520F9"/>
    <w:rsid w:val="006903E5"/>
    <w:rsid w:val="006A3532"/>
    <w:rsid w:val="006F7708"/>
    <w:rsid w:val="00707A33"/>
    <w:rsid w:val="00726523"/>
    <w:rsid w:val="00747856"/>
    <w:rsid w:val="00793945"/>
    <w:rsid w:val="00862F91"/>
    <w:rsid w:val="008852A9"/>
    <w:rsid w:val="00890410"/>
    <w:rsid w:val="008F3A6F"/>
    <w:rsid w:val="009518A4"/>
    <w:rsid w:val="00977FE8"/>
    <w:rsid w:val="00983111"/>
    <w:rsid w:val="009E02AF"/>
    <w:rsid w:val="00A97FBF"/>
    <w:rsid w:val="00AA3E6A"/>
    <w:rsid w:val="00B36367"/>
    <w:rsid w:val="00C06A4F"/>
    <w:rsid w:val="00C86DF8"/>
    <w:rsid w:val="00D60634"/>
    <w:rsid w:val="00D65463"/>
    <w:rsid w:val="00DA030F"/>
    <w:rsid w:val="00DB371E"/>
    <w:rsid w:val="00E1164A"/>
    <w:rsid w:val="00EB0778"/>
    <w:rsid w:val="00EF6343"/>
    <w:rsid w:val="00F254CF"/>
    <w:rsid w:val="00F53BA1"/>
    <w:rsid w:val="00F70D16"/>
    <w:rsid w:val="00F7202F"/>
    <w:rsid w:val="00FA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AB04"/>
  <w15:chartTrackingRefBased/>
  <w15:docId w15:val="{863C3882-97CA-430D-83E0-991AA57C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E6A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3E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5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523"/>
    <w:rPr>
      <w:rFonts w:ascii="CG Times" w:eastAsia="Times New Roman" w:hAnsi="CG Times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65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523"/>
    <w:rPr>
      <w:rFonts w:ascii="CG Times" w:eastAsia="Times New Roman" w:hAnsi="CG Times" w:cs="Times New Roman"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72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5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16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0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7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ffice@some.ox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olarships.funding.officer@some.ox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larships.funding.officer@some.ox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reasury@some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Somerville College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Victoria</dc:creator>
  <cp:keywords/>
  <dc:description/>
  <cp:lastModifiedBy>Victoria Wilson</cp:lastModifiedBy>
  <cp:revision>46</cp:revision>
  <cp:lastPrinted>2019-03-07T09:54:00Z</cp:lastPrinted>
  <dcterms:created xsi:type="dcterms:W3CDTF">2018-02-01T09:14:00Z</dcterms:created>
  <dcterms:modified xsi:type="dcterms:W3CDTF">2021-04-07T07:31:00Z</dcterms:modified>
</cp:coreProperties>
</file>